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A7A06" w14:textId="319C4A79" w:rsidR="0045546E" w:rsidRDefault="005B1593" w:rsidP="006307C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74EF3">
        <w:rPr>
          <w:rFonts w:ascii="Times New Roman" w:hAnsi="Times New Roman" w:cs="Times New Roman"/>
          <w:sz w:val="24"/>
          <w:szCs w:val="24"/>
        </w:rPr>
        <w:t>Arsalan Muhammad</w:t>
      </w:r>
    </w:p>
    <w:p w14:paraId="0750BA37" w14:textId="6EAA3977" w:rsidR="006307CF" w:rsidRDefault="006307CF" w:rsidP="006307C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 Doyle</w:t>
      </w:r>
    </w:p>
    <w:p w14:paraId="3C2773A6" w14:textId="07CE7300" w:rsidR="006307CF" w:rsidRPr="00D74EF3" w:rsidRDefault="002D76D3" w:rsidP="006307C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307C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9</w:t>
      </w:r>
      <w:r w:rsidR="006307CF">
        <w:rPr>
          <w:rFonts w:ascii="Times New Roman" w:hAnsi="Times New Roman" w:cs="Times New Roman"/>
          <w:sz w:val="24"/>
          <w:szCs w:val="24"/>
        </w:rPr>
        <w:t>/18</w:t>
      </w:r>
    </w:p>
    <w:p w14:paraId="7A47FA7D" w14:textId="4568B39D" w:rsidR="005B1593" w:rsidRPr="00D74EF3" w:rsidRDefault="00601E4A" w:rsidP="006307C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4EF3">
        <w:rPr>
          <w:rFonts w:ascii="Times New Roman" w:hAnsi="Times New Roman" w:cs="Times New Roman"/>
          <w:sz w:val="24"/>
          <w:szCs w:val="24"/>
        </w:rPr>
        <w:t>Virtualization and Cloud Computing</w:t>
      </w:r>
    </w:p>
    <w:p w14:paraId="188CE281" w14:textId="19EDB80F" w:rsidR="000D6B28" w:rsidRPr="00D74EF3" w:rsidRDefault="00CF5222" w:rsidP="006307C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manufactu</w:t>
      </w:r>
      <w:r w:rsidR="004252FA">
        <w:rPr>
          <w:rFonts w:ascii="Times New Roman" w:hAnsi="Times New Roman" w:cs="Times New Roman"/>
          <w:sz w:val="24"/>
          <w:szCs w:val="24"/>
        </w:rPr>
        <w:t xml:space="preserve">ring company has server costs of almost $10,000,000 in </w:t>
      </w:r>
      <w:r w:rsidR="00EC416A">
        <w:rPr>
          <w:rFonts w:ascii="Times New Roman" w:hAnsi="Times New Roman" w:cs="Times New Roman"/>
          <w:sz w:val="24"/>
          <w:szCs w:val="24"/>
        </w:rPr>
        <w:t>just a</w:t>
      </w:r>
      <w:r w:rsidR="004252FA">
        <w:rPr>
          <w:rFonts w:ascii="Times New Roman" w:hAnsi="Times New Roman" w:cs="Times New Roman"/>
          <w:sz w:val="24"/>
          <w:szCs w:val="24"/>
        </w:rPr>
        <w:t xml:space="preserve"> single year</w:t>
      </w:r>
      <w:r w:rsidR="00601E4A" w:rsidRPr="00D74EF3">
        <w:rPr>
          <w:rFonts w:ascii="Times New Roman" w:hAnsi="Times New Roman" w:cs="Times New Roman"/>
          <w:sz w:val="24"/>
          <w:szCs w:val="24"/>
        </w:rPr>
        <w:t>.</w:t>
      </w:r>
      <w:r w:rsidR="00174815" w:rsidRPr="00D74EF3">
        <w:rPr>
          <w:rFonts w:ascii="Times New Roman" w:hAnsi="Times New Roman" w:cs="Times New Roman"/>
          <w:sz w:val="24"/>
          <w:szCs w:val="24"/>
        </w:rPr>
        <w:t xml:space="preserve"> </w:t>
      </w:r>
      <w:r w:rsidR="004252FA">
        <w:rPr>
          <w:rFonts w:ascii="Times New Roman" w:hAnsi="Times New Roman" w:cs="Times New Roman"/>
          <w:sz w:val="24"/>
          <w:szCs w:val="24"/>
        </w:rPr>
        <w:t>We can significantly reduce the</w:t>
      </w:r>
      <w:r w:rsidR="00214E7C">
        <w:rPr>
          <w:rFonts w:ascii="Times New Roman" w:hAnsi="Times New Roman" w:cs="Times New Roman"/>
          <w:sz w:val="24"/>
          <w:szCs w:val="24"/>
        </w:rPr>
        <w:t>se costs</w:t>
      </w:r>
      <w:r w:rsidR="004252FA">
        <w:rPr>
          <w:rFonts w:ascii="Times New Roman" w:hAnsi="Times New Roman" w:cs="Times New Roman"/>
          <w:sz w:val="24"/>
          <w:szCs w:val="24"/>
        </w:rPr>
        <w:t xml:space="preserve"> by switching to VMware servers. Th</w:t>
      </w:r>
      <w:r w:rsidR="00EC416A">
        <w:rPr>
          <w:rFonts w:ascii="Times New Roman" w:hAnsi="Times New Roman" w:cs="Times New Roman"/>
          <w:sz w:val="24"/>
          <w:szCs w:val="24"/>
        </w:rPr>
        <w:t>is technology</w:t>
      </w:r>
      <w:r w:rsidR="004252FA">
        <w:rPr>
          <w:rFonts w:ascii="Times New Roman" w:hAnsi="Times New Roman" w:cs="Times New Roman"/>
          <w:sz w:val="24"/>
          <w:szCs w:val="24"/>
        </w:rPr>
        <w:t xml:space="preserve"> allow</w:t>
      </w:r>
      <w:r w:rsidR="00EC416A">
        <w:rPr>
          <w:rFonts w:ascii="Times New Roman" w:hAnsi="Times New Roman" w:cs="Times New Roman"/>
          <w:sz w:val="24"/>
          <w:szCs w:val="24"/>
        </w:rPr>
        <w:t>s</w:t>
      </w:r>
      <w:r w:rsidR="004252FA">
        <w:rPr>
          <w:rFonts w:ascii="Times New Roman" w:hAnsi="Times New Roman" w:cs="Times New Roman"/>
          <w:sz w:val="24"/>
          <w:szCs w:val="24"/>
        </w:rPr>
        <w:t xml:space="preserve"> consolidation </w:t>
      </w:r>
      <w:r w:rsidR="00214E7C">
        <w:rPr>
          <w:rFonts w:ascii="Times New Roman" w:hAnsi="Times New Roman" w:cs="Times New Roman"/>
          <w:sz w:val="24"/>
          <w:szCs w:val="24"/>
        </w:rPr>
        <w:t>of</w:t>
      </w:r>
      <w:r w:rsidR="004252FA">
        <w:rPr>
          <w:rFonts w:ascii="Times New Roman" w:hAnsi="Times New Roman" w:cs="Times New Roman"/>
          <w:sz w:val="24"/>
          <w:szCs w:val="24"/>
        </w:rPr>
        <w:t xml:space="preserve"> physical servers. By transferring 80% of our machines</w:t>
      </w:r>
      <w:r w:rsidR="00214E7C">
        <w:rPr>
          <w:rFonts w:ascii="Times New Roman" w:hAnsi="Times New Roman" w:cs="Times New Roman"/>
          <w:sz w:val="24"/>
          <w:szCs w:val="24"/>
        </w:rPr>
        <w:t xml:space="preserve"> from physical servers to virtual, our company will see</w:t>
      </w:r>
      <w:r w:rsidR="004252FA">
        <w:rPr>
          <w:rFonts w:ascii="Times New Roman" w:hAnsi="Times New Roman" w:cs="Times New Roman"/>
          <w:sz w:val="24"/>
          <w:szCs w:val="24"/>
        </w:rPr>
        <w:t xml:space="preserve"> there </w:t>
      </w:r>
      <w:r w:rsidR="00EC416A">
        <w:rPr>
          <w:rFonts w:ascii="Times New Roman" w:hAnsi="Times New Roman" w:cs="Times New Roman"/>
          <w:sz w:val="24"/>
          <w:szCs w:val="24"/>
        </w:rPr>
        <w:t>are more</w:t>
      </w:r>
      <w:r w:rsidR="004252FA">
        <w:rPr>
          <w:rFonts w:ascii="Times New Roman" w:hAnsi="Times New Roman" w:cs="Times New Roman"/>
          <w:sz w:val="24"/>
          <w:szCs w:val="24"/>
        </w:rPr>
        <w:t xml:space="preserve"> benefits </w:t>
      </w:r>
      <w:r w:rsidR="00EC416A">
        <w:rPr>
          <w:rFonts w:ascii="Times New Roman" w:hAnsi="Times New Roman" w:cs="Times New Roman"/>
          <w:sz w:val="24"/>
          <w:szCs w:val="24"/>
        </w:rPr>
        <w:t>and less costs</w:t>
      </w:r>
      <w:r w:rsidR="004252FA">
        <w:rPr>
          <w:rFonts w:ascii="Times New Roman" w:hAnsi="Times New Roman" w:cs="Times New Roman"/>
          <w:sz w:val="24"/>
          <w:szCs w:val="24"/>
        </w:rPr>
        <w:t>.</w:t>
      </w:r>
      <w:r w:rsidR="00EC41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9B55CD" w14:textId="500D4E16" w:rsidR="00FC5C5C" w:rsidRPr="00D74EF3" w:rsidRDefault="00EC416A" w:rsidP="006307C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Currently, the company </w:t>
      </w:r>
      <w:r w:rsidR="00C17D93">
        <w:rPr>
          <w:rFonts w:ascii="Times New Roman" w:hAnsi="Times New Roman" w:cs="Times New Roman"/>
          <w:sz w:val="24"/>
          <w:szCs w:val="24"/>
        </w:rPr>
        <w:t>uses 1000</w:t>
      </w:r>
      <w:r>
        <w:rPr>
          <w:rFonts w:ascii="Times New Roman" w:hAnsi="Times New Roman" w:cs="Times New Roman"/>
          <w:sz w:val="24"/>
          <w:szCs w:val="24"/>
        </w:rPr>
        <w:t xml:space="preserve"> traditional servers</w:t>
      </w:r>
      <w:r w:rsidR="00C17D93">
        <w:rPr>
          <w:rFonts w:ascii="Times New Roman" w:hAnsi="Times New Roman" w:cs="Times New Roman"/>
          <w:sz w:val="24"/>
          <w:szCs w:val="24"/>
        </w:rPr>
        <w:t xml:space="preserve"> for its operations. VMware consolidates every 10 of our traditional </w:t>
      </w:r>
      <w:r w:rsidR="00214E7C">
        <w:rPr>
          <w:rFonts w:ascii="Times New Roman" w:hAnsi="Times New Roman" w:cs="Times New Roman"/>
          <w:sz w:val="24"/>
          <w:szCs w:val="24"/>
        </w:rPr>
        <w:t xml:space="preserve">physical </w:t>
      </w:r>
      <w:r w:rsidR="00C17D93">
        <w:rPr>
          <w:rFonts w:ascii="Times New Roman" w:hAnsi="Times New Roman" w:cs="Times New Roman"/>
          <w:sz w:val="24"/>
          <w:szCs w:val="24"/>
        </w:rPr>
        <w:t xml:space="preserve">servers into one of their </w:t>
      </w:r>
      <w:r w:rsidR="00214E7C">
        <w:rPr>
          <w:rFonts w:ascii="Times New Roman" w:hAnsi="Times New Roman" w:cs="Times New Roman"/>
          <w:sz w:val="24"/>
          <w:szCs w:val="24"/>
        </w:rPr>
        <w:t xml:space="preserve">virtual </w:t>
      </w:r>
      <w:r w:rsidR="00C17D93">
        <w:rPr>
          <w:rFonts w:ascii="Times New Roman" w:hAnsi="Times New Roman" w:cs="Times New Roman"/>
          <w:sz w:val="24"/>
          <w:szCs w:val="24"/>
        </w:rPr>
        <w:t xml:space="preserve">servers. </w:t>
      </w:r>
      <w:r w:rsidR="004668B6">
        <w:rPr>
          <w:rFonts w:ascii="Times New Roman" w:hAnsi="Times New Roman" w:cs="Times New Roman"/>
          <w:sz w:val="24"/>
          <w:szCs w:val="24"/>
        </w:rPr>
        <w:t xml:space="preserve">By converting 80% of our machines to VMware, we can have only 280 servers running </w:t>
      </w:r>
      <w:r w:rsidR="00214E7C">
        <w:rPr>
          <w:rFonts w:ascii="Times New Roman" w:hAnsi="Times New Roman" w:cs="Times New Roman"/>
          <w:sz w:val="24"/>
          <w:szCs w:val="24"/>
        </w:rPr>
        <w:t>which</w:t>
      </w:r>
      <w:r w:rsidR="004668B6">
        <w:rPr>
          <w:rFonts w:ascii="Times New Roman" w:hAnsi="Times New Roman" w:cs="Times New Roman"/>
          <w:sz w:val="24"/>
          <w:szCs w:val="24"/>
        </w:rPr>
        <w:t xml:space="preserve"> will perform just as </w:t>
      </w:r>
      <w:r w:rsidR="00214E7C">
        <w:rPr>
          <w:rFonts w:ascii="Times New Roman" w:hAnsi="Times New Roman" w:cs="Times New Roman"/>
          <w:sz w:val="24"/>
          <w:szCs w:val="24"/>
        </w:rPr>
        <w:t>well</w:t>
      </w:r>
      <w:r w:rsidR="004668B6">
        <w:rPr>
          <w:rFonts w:ascii="Times New Roman" w:hAnsi="Times New Roman" w:cs="Times New Roman"/>
          <w:sz w:val="24"/>
          <w:szCs w:val="24"/>
        </w:rPr>
        <w:t xml:space="preserve"> as what we have now</w:t>
      </w:r>
      <w:r w:rsidR="00214E7C">
        <w:rPr>
          <w:rFonts w:ascii="Times New Roman" w:hAnsi="Times New Roman" w:cs="Times New Roman"/>
          <w:sz w:val="24"/>
          <w:szCs w:val="24"/>
        </w:rPr>
        <w:t>,</w:t>
      </w:r>
      <w:r w:rsidR="004668B6">
        <w:rPr>
          <w:rFonts w:ascii="Times New Roman" w:hAnsi="Times New Roman" w:cs="Times New Roman"/>
          <w:sz w:val="24"/>
          <w:szCs w:val="24"/>
        </w:rPr>
        <w:t xml:space="preserve"> but at a fraction of the quantity. </w:t>
      </w:r>
      <w:r w:rsidR="00C17D93">
        <w:rPr>
          <w:rFonts w:ascii="Times New Roman" w:hAnsi="Times New Roman" w:cs="Times New Roman"/>
          <w:sz w:val="24"/>
          <w:szCs w:val="24"/>
        </w:rPr>
        <w:t xml:space="preserve">That is one of the many benefits provided by </w:t>
      </w:r>
      <w:r w:rsidR="004668B6">
        <w:rPr>
          <w:rFonts w:ascii="Times New Roman" w:hAnsi="Times New Roman" w:cs="Times New Roman"/>
          <w:sz w:val="24"/>
          <w:szCs w:val="24"/>
        </w:rPr>
        <w:t xml:space="preserve">the integration of </w:t>
      </w:r>
      <w:r w:rsidR="00C17D93">
        <w:rPr>
          <w:rFonts w:ascii="Times New Roman" w:hAnsi="Times New Roman" w:cs="Times New Roman"/>
          <w:sz w:val="24"/>
          <w:szCs w:val="24"/>
        </w:rPr>
        <w:t>virtualization. According to VMware’s website, virtualization can also increase IT agility, flexibility, and scalability.</w:t>
      </w:r>
      <w:r w:rsidR="004668B6">
        <w:rPr>
          <w:rFonts w:ascii="Times New Roman" w:hAnsi="Times New Roman" w:cs="Times New Roman"/>
          <w:sz w:val="24"/>
          <w:szCs w:val="24"/>
        </w:rPr>
        <w:t xml:space="preserve"> By using their technology, we are fully prepared for any future growth or expansion that may occur after this three-year period. </w:t>
      </w:r>
    </w:p>
    <w:p w14:paraId="3994B7D3" w14:textId="5795E50F" w:rsidR="00F3387A" w:rsidRPr="006307CF" w:rsidRDefault="002B0DFE" w:rsidP="006307C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cost of a VMware server is </w:t>
      </w:r>
      <w:r w:rsidR="006307CF">
        <w:rPr>
          <w:rFonts w:ascii="Times New Roman" w:hAnsi="Times New Roman" w:cs="Times New Roman"/>
          <w:sz w:val="24"/>
          <w:szCs w:val="24"/>
        </w:rPr>
        <w:t xml:space="preserve">$16,000 with a maintenance cost of $3,000. </w:t>
      </w:r>
      <w:r w:rsidR="004668B6">
        <w:rPr>
          <w:rFonts w:ascii="Times New Roman" w:hAnsi="Times New Roman" w:cs="Times New Roman"/>
          <w:sz w:val="24"/>
          <w:szCs w:val="24"/>
        </w:rPr>
        <w:t xml:space="preserve">Upon implementation, our </w:t>
      </w:r>
      <w:r w:rsidR="00C17418" w:rsidRPr="00D74EF3">
        <w:rPr>
          <w:rFonts w:ascii="Times New Roman" w:hAnsi="Times New Roman" w:cs="Times New Roman"/>
          <w:sz w:val="24"/>
          <w:szCs w:val="24"/>
        </w:rPr>
        <w:t xml:space="preserve">server costs </w:t>
      </w:r>
      <w:r w:rsidR="004668B6">
        <w:rPr>
          <w:rFonts w:ascii="Times New Roman" w:hAnsi="Times New Roman" w:cs="Times New Roman"/>
          <w:sz w:val="24"/>
          <w:szCs w:val="24"/>
        </w:rPr>
        <w:t xml:space="preserve">would be $1,600,000 for </w:t>
      </w:r>
      <w:r>
        <w:rPr>
          <w:rFonts w:ascii="Times New Roman" w:hAnsi="Times New Roman" w:cs="Times New Roman"/>
          <w:sz w:val="24"/>
          <w:szCs w:val="24"/>
        </w:rPr>
        <w:t xml:space="preserve">200 of </w:t>
      </w:r>
      <w:r w:rsidR="004668B6">
        <w:rPr>
          <w:rFonts w:ascii="Times New Roman" w:hAnsi="Times New Roman" w:cs="Times New Roman"/>
          <w:sz w:val="24"/>
          <w:szCs w:val="24"/>
        </w:rPr>
        <w:t>our traditional machines</w:t>
      </w:r>
      <w:r>
        <w:rPr>
          <w:rFonts w:ascii="Times New Roman" w:hAnsi="Times New Roman" w:cs="Times New Roman"/>
          <w:sz w:val="24"/>
          <w:szCs w:val="24"/>
        </w:rPr>
        <w:t xml:space="preserve"> along with $1,280,000 for 80 VMware servers; only in the first year</w:t>
      </w:r>
      <w:r w:rsidR="00C17418" w:rsidRPr="00D74EF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Maintenance will be about $640,000 every year</w:t>
      </w:r>
      <w:r w:rsidR="00D74EF3" w:rsidRPr="00D74EF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Our total costs</w:t>
      </w:r>
      <w:r w:rsidR="00214E7C">
        <w:rPr>
          <w:rFonts w:ascii="Times New Roman" w:hAnsi="Times New Roman" w:cs="Times New Roman"/>
          <w:sz w:val="24"/>
          <w:szCs w:val="24"/>
        </w:rPr>
        <w:t xml:space="preserve"> over a </w:t>
      </w:r>
      <w:proofErr w:type="gramStart"/>
      <w:r w:rsidR="00214E7C">
        <w:rPr>
          <w:rFonts w:ascii="Times New Roman" w:hAnsi="Times New Roman" w:cs="Times New Roman"/>
          <w:sz w:val="24"/>
          <w:szCs w:val="24"/>
        </w:rPr>
        <w:t>three year</w:t>
      </w:r>
      <w:proofErr w:type="gramEnd"/>
      <w:r w:rsidR="00214E7C">
        <w:rPr>
          <w:rFonts w:ascii="Times New Roman" w:hAnsi="Times New Roman" w:cs="Times New Roman"/>
          <w:sz w:val="24"/>
          <w:szCs w:val="24"/>
        </w:rPr>
        <w:t xml:space="preserve"> period</w:t>
      </w:r>
      <w:r>
        <w:rPr>
          <w:rFonts w:ascii="Times New Roman" w:hAnsi="Times New Roman" w:cs="Times New Roman"/>
          <w:sz w:val="24"/>
          <w:szCs w:val="24"/>
        </w:rPr>
        <w:t xml:space="preserve"> will be $4,800,000</w:t>
      </w:r>
      <w:r w:rsidR="00D74EF3" w:rsidRPr="00D74EF3">
        <w:rPr>
          <w:rFonts w:ascii="Times New Roman" w:hAnsi="Times New Roman" w:cs="Times New Roman"/>
          <w:sz w:val="24"/>
          <w:szCs w:val="24"/>
        </w:rPr>
        <w:t>.</w:t>
      </w:r>
      <w:r w:rsidR="00214E7C">
        <w:rPr>
          <w:rFonts w:ascii="Times New Roman" w:hAnsi="Times New Roman" w:cs="Times New Roman"/>
          <w:sz w:val="24"/>
          <w:szCs w:val="24"/>
        </w:rPr>
        <w:t xml:space="preserve"> However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5CE0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y eliminating the old servers and cutting down their maintenance our total benefits </w:t>
      </w:r>
      <w:r w:rsidR="00535CE0">
        <w:rPr>
          <w:rFonts w:ascii="Times New Roman" w:hAnsi="Times New Roman" w:cs="Times New Roman"/>
          <w:sz w:val="24"/>
          <w:szCs w:val="24"/>
        </w:rPr>
        <w:t>will be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$14,000,000. This gives the company a net benefit of $9,200,000.</w:t>
      </w:r>
    </w:p>
    <w:tbl>
      <w:tblPr>
        <w:tblW w:w="8400" w:type="dxa"/>
        <w:tblLook w:val="04A0" w:firstRow="1" w:lastRow="0" w:firstColumn="1" w:lastColumn="0" w:noHBand="0" w:noVBand="1"/>
      </w:tblPr>
      <w:tblGrid>
        <w:gridCol w:w="3740"/>
        <w:gridCol w:w="1218"/>
        <w:gridCol w:w="1218"/>
        <w:gridCol w:w="1218"/>
        <w:gridCol w:w="1330"/>
      </w:tblGrid>
      <w:tr w:rsidR="00F3387A" w:rsidRPr="00F3387A" w14:paraId="3738ECDF" w14:textId="77777777" w:rsidTr="00F3387A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AC582" w14:textId="77777777" w:rsidR="00F3387A" w:rsidRPr="00F3387A" w:rsidRDefault="00F3387A" w:rsidP="00F3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DC2D" w14:textId="77777777"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387A">
              <w:rPr>
                <w:rFonts w:ascii="Calibri" w:eastAsia="Times New Roman" w:hAnsi="Calibri" w:cs="Calibri"/>
                <w:b/>
                <w:bCs/>
                <w:color w:val="000000"/>
              </w:rPr>
              <w:t>Year 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67CEB" w14:textId="77777777"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387A">
              <w:rPr>
                <w:rFonts w:ascii="Calibri" w:eastAsia="Times New Roman" w:hAnsi="Calibri" w:cs="Calibri"/>
                <w:b/>
                <w:bCs/>
                <w:color w:val="000000"/>
              </w:rPr>
              <w:t>Year 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323A8" w14:textId="77777777"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387A">
              <w:rPr>
                <w:rFonts w:ascii="Calibri" w:eastAsia="Times New Roman" w:hAnsi="Calibri" w:cs="Calibri"/>
                <w:b/>
                <w:bCs/>
                <w:color w:val="000000"/>
              </w:rPr>
              <w:t>Year 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BA72B" w14:textId="77777777"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387A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</w:tr>
      <w:tr w:rsidR="00F3387A" w:rsidRPr="00F3387A" w14:paraId="6193C5DE" w14:textId="77777777" w:rsidTr="00F3387A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3EF18" w14:textId="77777777"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387A">
              <w:rPr>
                <w:rFonts w:ascii="Calibri" w:eastAsia="Times New Roman" w:hAnsi="Calibri" w:cs="Calibri"/>
                <w:b/>
                <w:bCs/>
                <w:color w:val="000000"/>
              </w:rPr>
              <w:t>Costs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83B84" w14:textId="77777777"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021F3" w14:textId="77777777" w:rsidR="00F3387A" w:rsidRPr="00F3387A" w:rsidRDefault="00F3387A" w:rsidP="00F3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34FCD" w14:textId="77777777" w:rsidR="00F3387A" w:rsidRPr="00F3387A" w:rsidRDefault="00F3387A" w:rsidP="00F3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9544D" w14:textId="77777777" w:rsidR="00F3387A" w:rsidRPr="00F3387A" w:rsidRDefault="00F3387A" w:rsidP="00F3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387A" w:rsidRPr="00F3387A" w14:paraId="42F5A5AA" w14:textId="77777777" w:rsidTr="00F3387A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AC2D1" w14:textId="77777777"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87A">
              <w:rPr>
                <w:rFonts w:ascii="Calibri" w:eastAsia="Times New Roman" w:hAnsi="Calibri" w:cs="Calibri"/>
                <w:color w:val="000000"/>
              </w:rPr>
              <w:t>200 Traditional Servers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0BEB8" w14:textId="77777777"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387A">
              <w:rPr>
                <w:rFonts w:ascii="Calibri" w:eastAsia="Times New Roman" w:hAnsi="Calibri" w:cs="Calibri"/>
                <w:color w:val="000000"/>
              </w:rPr>
              <w:t xml:space="preserve">$1,600,000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156CF" w14:textId="77777777"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387A">
              <w:rPr>
                <w:rFonts w:ascii="Calibri" w:eastAsia="Times New Roman" w:hAnsi="Calibri" w:cs="Calibri"/>
                <w:color w:val="000000"/>
              </w:rPr>
              <w:t xml:space="preserve">$0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C255A" w14:textId="77777777"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387A">
              <w:rPr>
                <w:rFonts w:ascii="Calibri" w:eastAsia="Times New Roman" w:hAnsi="Calibri" w:cs="Calibri"/>
                <w:color w:val="000000"/>
              </w:rPr>
              <w:t xml:space="preserve">$0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1EBF4" w14:textId="77777777"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387A">
              <w:rPr>
                <w:rFonts w:ascii="Calibri" w:eastAsia="Times New Roman" w:hAnsi="Calibri" w:cs="Calibri"/>
                <w:color w:val="000000"/>
              </w:rPr>
              <w:t xml:space="preserve">$1,600,000 </w:t>
            </w:r>
          </w:p>
        </w:tc>
      </w:tr>
      <w:tr w:rsidR="00F3387A" w:rsidRPr="00F3387A" w14:paraId="49AFDB6D" w14:textId="77777777" w:rsidTr="00F3387A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1432C" w14:textId="77777777"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87A">
              <w:rPr>
                <w:rFonts w:ascii="Calibri" w:eastAsia="Times New Roman" w:hAnsi="Calibri" w:cs="Calibri"/>
                <w:color w:val="000000"/>
              </w:rPr>
              <w:t xml:space="preserve">80 </w:t>
            </w:r>
            <w:proofErr w:type="spellStart"/>
            <w:r w:rsidRPr="00F3387A">
              <w:rPr>
                <w:rFonts w:ascii="Calibri" w:eastAsia="Times New Roman" w:hAnsi="Calibri" w:cs="Calibri"/>
                <w:color w:val="000000"/>
              </w:rPr>
              <w:t>Vmware</w:t>
            </w:r>
            <w:proofErr w:type="spellEnd"/>
            <w:r w:rsidRPr="00F3387A">
              <w:rPr>
                <w:rFonts w:ascii="Calibri" w:eastAsia="Times New Roman" w:hAnsi="Calibri" w:cs="Calibri"/>
                <w:color w:val="000000"/>
              </w:rPr>
              <w:t xml:space="preserve"> servers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D5B6" w14:textId="77777777"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387A">
              <w:rPr>
                <w:rFonts w:ascii="Calibri" w:eastAsia="Times New Roman" w:hAnsi="Calibri" w:cs="Calibri"/>
                <w:color w:val="000000"/>
              </w:rPr>
              <w:t xml:space="preserve">$1,280,000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58214" w14:textId="77777777"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387A">
              <w:rPr>
                <w:rFonts w:ascii="Calibri" w:eastAsia="Times New Roman" w:hAnsi="Calibri" w:cs="Calibri"/>
                <w:color w:val="000000"/>
              </w:rPr>
              <w:t xml:space="preserve">$0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C26BC" w14:textId="77777777"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387A">
              <w:rPr>
                <w:rFonts w:ascii="Calibri" w:eastAsia="Times New Roman" w:hAnsi="Calibri" w:cs="Calibri"/>
                <w:color w:val="000000"/>
              </w:rPr>
              <w:t xml:space="preserve">$0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6E299" w14:textId="77777777"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387A">
              <w:rPr>
                <w:rFonts w:ascii="Calibri" w:eastAsia="Times New Roman" w:hAnsi="Calibri" w:cs="Calibri"/>
                <w:color w:val="000000"/>
              </w:rPr>
              <w:t xml:space="preserve">$1,280,000 </w:t>
            </w:r>
          </w:p>
        </w:tc>
      </w:tr>
      <w:tr w:rsidR="00F3387A" w:rsidRPr="00F3387A" w14:paraId="7F1426A3" w14:textId="77777777" w:rsidTr="00F3387A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C840" w14:textId="77777777"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87A">
              <w:rPr>
                <w:rFonts w:ascii="Calibri" w:eastAsia="Times New Roman" w:hAnsi="Calibri" w:cs="Calibri"/>
                <w:color w:val="000000"/>
              </w:rPr>
              <w:t>Traditional Maintenance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C2F6B" w14:textId="77777777"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387A">
              <w:rPr>
                <w:rFonts w:ascii="Calibri" w:eastAsia="Times New Roman" w:hAnsi="Calibri" w:cs="Calibri"/>
                <w:color w:val="000000"/>
              </w:rPr>
              <w:t xml:space="preserve">$400,000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3F291" w14:textId="77777777"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387A">
              <w:rPr>
                <w:rFonts w:ascii="Calibri" w:eastAsia="Times New Roman" w:hAnsi="Calibri" w:cs="Calibri"/>
                <w:color w:val="000000"/>
              </w:rPr>
              <w:t xml:space="preserve">$400,000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D5E38" w14:textId="77777777"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387A">
              <w:rPr>
                <w:rFonts w:ascii="Calibri" w:eastAsia="Times New Roman" w:hAnsi="Calibri" w:cs="Calibri"/>
                <w:color w:val="000000"/>
              </w:rPr>
              <w:t xml:space="preserve">$400,000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4775E" w14:textId="77777777"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387A">
              <w:rPr>
                <w:rFonts w:ascii="Calibri" w:eastAsia="Times New Roman" w:hAnsi="Calibri" w:cs="Calibri"/>
                <w:color w:val="000000"/>
              </w:rPr>
              <w:t xml:space="preserve">$1,200,000 </w:t>
            </w:r>
          </w:p>
        </w:tc>
      </w:tr>
      <w:tr w:rsidR="00F3387A" w:rsidRPr="00F3387A" w14:paraId="067641FF" w14:textId="77777777" w:rsidTr="00F3387A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4515" w14:textId="77777777"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3387A">
              <w:rPr>
                <w:rFonts w:ascii="Calibri" w:eastAsia="Times New Roman" w:hAnsi="Calibri" w:cs="Calibri"/>
                <w:color w:val="000000"/>
              </w:rPr>
              <w:t>Vmware</w:t>
            </w:r>
            <w:proofErr w:type="spellEnd"/>
            <w:r w:rsidRPr="00F3387A">
              <w:rPr>
                <w:rFonts w:ascii="Calibri" w:eastAsia="Times New Roman" w:hAnsi="Calibri" w:cs="Calibri"/>
                <w:color w:val="000000"/>
              </w:rPr>
              <w:t xml:space="preserve"> Maintenance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618DD" w14:textId="77777777"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387A">
              <w:rPr>
                <w:rFonts w:ascii="Calibri" w:eastAsia="Times New Roman" w:hAnsi="Calibri" w:cs="Calibri"/>
                <w:color w:val="000000"/>
              </w:rPr>
              <w:t xml:space="preserve">$240,000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48EC9" w14:textId="77777777"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387A">
              <w:rPr>
                <w:rFonts w:ascii="Calibri" w:eastAsia="Times New Roman" w:hAnsi="Calibri" w:cs="Calibri"/>
                <w:color w:val="000000"/>
              </w:rPr>
              <w:t xml:space="preserve">$240,000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666DA" w14:textId="77777777"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387A">
              <w:rPr>
                <w:rFonts w:ascii="Calibri" w:eastAsia="Times New Roman" w:hAnsi="Calibri" w:cs="Calibri"/>
                <w:color w:val="000000"/>
              </w:rPr>
              <w:t xml:space="preserve">$240,000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464A7" w14:textId="77777777"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387A">
              <w:rPr>
                <w:rFonts w:ascii="Calibri" w:eastAsia="Times New Roman" w:hAnsi="Calibri" w:cs="Calibri"/>
                <w:color w:val="000000"/>
              </w:rPr>
              <w:t xml:space="preserve">$720,000 </w:t>
            </w:r>
          </w:p>
        </w:tc>
      </w:tr>
      <w:tr w:rsidR="00F3387A" w:rsidRPr="00F3387A" w14:paraId="6EE05973" w14:textId="77777777" w:rsidTr="00F3387A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E99A0" w14:textId="77777777"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387A">
              <w:rPr>
                <w:rFonts w:ascii="Calibri" w:eastAsia="Times New Roman" w:hAnsi="Calibri" w:cs="Calibri"/>
                <w:b/>
                <w:bCs/>
                <w:color w:val="000000"/>
              </w:rPr>
              <w:t>Total Costs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83543" w14:textId="77777777"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036A5" w14:textId="77777777" w:rsidR="00F3387A" w:rsidRPr="00F3387A" w:rsidRDefault="00F3387A" w:rsidP="00F3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D0054" w14:textId="77777777" w:rsidR="00F3387A" w:rsidRPr="00F3387A" w:rsidRDefault="00F3387A" w:rsidP="00F3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6CAF" w14:textId="77777777"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387A">
              <w:rPr>
                <w:rFonts w:ascii="Calibri" w:eastAsia="Times New Roman" w:hAnsi="Calibri" w:cs="Calibri"/>
                <w:color w:val="000000"/>
              </w:rPr>
              <w:t xml:space="preserve">$4,800,000 </w:t>
            </w:r>
          </w:p>
        </w:tc>
      </w:tr>
      <w:tr w:rsidR="00F3387A" w:rsidRPr="00F3387A" w14:paraId="672F7E4B" w14:textId="77777777" w:rsidTr="00F3387A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495DA" w14:textId="77777777"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59674" w14:textId="77777777" w:rsidR="00F3387A" w:rsidRPr="00F3387A" w:rsidRDefault="00F3387A" w:rsidP="00F3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993D7" w14:textId="77777777" w:rsidR="00F3387A" w:rsidRPr="00F3387A" w:rsidRDefault="00F3387A" w:rsidP="00F3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985AE" w14:textId="77777777" w:rsidR="00F3387A" w:rsidRPr="00F3387A" w:rsidRDefault="00F3387A" w:rsidP="00F3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A579B" w14:textId="77777777" w:rsidR="00F3387A" w:rsidRPr="00F3387A" w:rsidRDefault="00F3387A" w:rsidP="00F3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387A" w:rsidRPr="00F3387A" w14:paraId="4BAE9E40" w14:textId="77777777" w:rsidTr="00F3387A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CEACD" w14:textId="77777777"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387A">
              <w:rPr>
                <w:rFonts w:ascii="Calibri" w:eastAsia="Times New Roman" w:hAnsi="Calibri" w:cs="Calibri"/>
                <w:b/>
                <w:bCs/>
                <w:color w:val="000000"/>
              </w:rPr>
              <w:t>Cost Avoidance Benefits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86F00" w14:textId="77777777"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71323" w14:textId="77777777" w:rsidR="00F3387A" w:rsidRPr="00F3387A" w:rsidRDefault="00F3387A" w:rsidP="00F3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61223" w14:textId="77777777" w:rsidR="00F3387A" w:rsidRPr="00F3387A" w:rsidRDefault="00F3387A" w:rsidP="00F3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29C30" w14:textId="77777777" w:rsidR="00F3387A" w:rsidRPr="00F3387A" w:rsidRDefault="00F3387A" w:rsidP="00F3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387A" w:rsidRPr="00F3387A" w14:paraId="3D54B6CE" w14:textId="77777777" w:rsidTr="00F3387A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9DBAA" w14:textId="77777777"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87A">
              <w:rPr>
                <w:rFonts w:ascii="Calibri" w:eastAsia="Times New Roman" w:hAnsi="Calibri" w:cs="Calibri"/>
                <w:color w:val="000000"/>
              </w:rPr>
              <w:t>Eliminate 1000 new traditional servers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CB725" w14:textId="77777777"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387A">
              <w:rPr>
                <w:rFonts w:ascii="Calibri" w:eastAsia="Times New Roman" w:hAnsi="Calibri" w:cs="Calibri"/>
                <w:color w:val="000000"/>
              </w:rPr>
              <w:t xml:space="preserve">$8,000,000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AA443" w14:textId="77777777"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387A">
              <w:rPr>
                <w:rFonts w:ascii="Calibri" w:eastAsia="Times New Roman" w:hAnsi="Calibri" w:cs="Calibri"/>
                <w:color w:val="000000"/>
              </w:rPr>
              <w:t xml:space="preserve">$0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C836B" w14:textId="77777777"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387A">
              <w:rPr>
                <w:rFonts w:ascii="Calibri" w:eastAsia="Times New Roman" w:hAnsi="Calibri" w:cs="Calibri"/>
                <w:color w:val="000000"/>
              </w:rPr>
              <w:t xml:space="preserve">$0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A8672" w14:textId="77777777"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387A">
              <w:rPr>
                <w:rFonts w:ascii="Calibri" w:eastAsia="Times New Roman" w:hAnsi="Calibri" w:cs="Calibri"/>
                <w:color w:val="000000"/>
              </w:rPr>
              <w:t xml:space="preserve">$8,000,000 </w:t>
            </w:r>
          </w:p>
        </w:tc>
      </w:tr>
      <w:tr w:rsidR="00F3387A" w:rsidRPr="00F3387A" w14:paraId="4F2332B5" w14:textId="77777777" w:rsidTr="00F3387A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5CC2F" w14:textId="77777777"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87A">
              <w:rPr>
                <w:rFonts w:ascii="Calibri" w:eastAsia="Times New Roman" w:hAnsi="Calibri" w:cs="Calibri"/>
                <w:color w:val="000000"/>
              </w:rPr>
              <w:t>Eliminate maintenance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70E9F" w14:textId="77777777"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387A">
              <w:rPr>
                <w:rFonts w:ascii="Calibri" w:eastAsia="Times New Roman" w:hAnsi="Calibri" w:cs="Calibri"/>
                <w:color w:val="000000"/>
              </w:rPr>
              <w:t xml:space="preserve">$2,000,000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8EB2A" w14:textId="77777777"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387A">
              <w:rPr>
                <w:rFonts w:ascii="Calibri" w:eastAsia="Times New Roman" w:hAnsi="Calibri" w:cs="Calibri"/>
                <w:color w:val="000000"/>
              </w:rPr>
              <w:t xml:space="preserve">$2,000,000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27868" w14:textId="77777777"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387A">
              <w:rPr>
                <w:rFonts w:ascii="Calibri" w:eastAsia="Times New Roman" w:hAnsi="Calibri" w:cs="Calibri"/>
                <w:color w:val="000000"/>
              </w:rPr>
              <w:t xml:space="preserve">$2,000,000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218ED" w14:textId="77777777"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387A">
              <w:rPr>
                <w:rFonts w:ascii="Calibri" w:eastAsia="Times New Roman" w:hAnsi="Calibri" w:cs="Calibri"/>
                <w:color w:val="000000"/>
              </w:rPr>
              <w:t xml:space="preserve">$6,000,000 </w:t>
            </w:r>
          </w:p>
        </w:tc>
      </w:tr>
      <w:tr w:rsidR="00F3387A" w:rsidRPr="00F3387A" w14:paraId="7549B665" w14:textId="77777777" w:rsidTr="00F3387A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D3847" w14:textId="77777777"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387A">
              <w:rPr>
                <w:rFonts w:ascii="Calibri" w:eastAsia="Times New Roman" w:hAnsi="Calibri" w:cs="Calibri"/>
                <w:b/>
                <w:bCs/>
                <w:color w:val="000000"/>
              </w:rPr>
              <w:t>Total Benefits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4AC32" w14:textId="77777777"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EE10B" w14:textId="77777777" w:rsidR="00F3387A" w:rsidRPr="00F3387A" w:rsidRDefault="00F3387A" w:rsidP="00F3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C2589" w14:textId="77777777" w:rsidR="00F3387A" w:rsidRPr="00F3387A" w:rsidRDefault="00F3387A" w:rsidP="00F3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8B7A2" w14:textId="77777777"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387A">
              <w:rPr>
                <w:rFonts w:ascii="Calibri" w:eastAsia="Times New Roman" w:hAnsi="Calibri" w:cs="Calibri"/>
                <w:color w:val="000000"/>
              </w:rPr>
              <w:t xml:space="preserve">$14,000,000 </w:t>
            </w:r>
          </w:p>
        </w:tc>
      </w:tr>
      <w:tr w:rsidR="00F3387A" w:rsidRPr="00F3387A" w14:paraId="25F9F7A5" w14:textId="77777777" w:rsidTr="00F3387A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3AE7" w14:textId="77777777"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6D48" w14:textId="77777777" w:rsidR="00F3387A" w:rsidRPr="00F3387A" w:rsidRDefault="00F3387A" w:rsidP="00F3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C5A4B" w14:textId="77777777" w:rsidR="00F3387A" w:rsidRPr="00F3387A" w:rsidRDefault="00F3387A" w:rsidP="00F3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0C1E4" w14:textId="77777777" w:rsidR="00F3387A" w:rsidRPr="00F3387A" w:rsidRDefault="00F3387A" w:rsidP="00F3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B2F15" w14:textId="77777777" w:rsidR="00F3387A" w:rsidRPr="00F3387A" w:rsidRDefault="00F3387A" w:rsidP="00F3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387A" w:rsidRPr="00F3387A" w14:paraId="48CC1CD9" w14:textId="77777777" w:rsidTr="00F3387A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E4592" w14:textId="77777777"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387A">
              <w:rPr>
                <w:rFonts w:ascii="Calibri" w:eastAsia="Times New Roman" w:hAnsi="Calibri" w:cs="Calibri"/>
                <w:b/>
                <w:bCs/>
                <w:color w:val="000000"/>
              </w:rPr>
              <w:t>Net Benefits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F903D" w14:textId="77777777"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D2F5B" w14:textId="77777777" w:rsidR="00F3387A" w:rsidRPr="00F3387A" w:rsidRDefault="00F3387A" w:rsidP="00F3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E8811" w14:textId="77777777" w:rsidR="00F3387A" w:rsidRPr="00F3387A" w:rsidRDefault="00F3387A" w:rsidP="00F3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6D9BD" w14:textId="77777777"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387A">
              <w:rPr>
                <w:rFonts w:ascii="Calibri" w:eastAsia="Times New Roman" w:hAnsi="Calibri" w:cs="Calibri"/>
                <w:color w:val="000000"/>
              </w:rPr>
              <w:t xml:space="preserve">$9,200,000 </w:t>
            </w:r>
          </w:p>
        </w:tc>
      </w:tr>
    </w:tbl>
    <w:p w14:paraId="1CB9C8AC" w14:textId="77777777" w:rsidR="00F3387A" w:rsidRDefault="00F3387A" w:rsidP="00F3387A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351F7A73" w14:textId="195CEB40" w:rsidR="00506F59" w:rsidRPr="00F12F5B" w:rsidRDefault="00506F59" w:rsidP="00F12F5B">
      <w:pPr>
        <w:spacing w:line="48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F12F5B">
        <w:rPr>
          <w:rFonts w:ascii="Times New Roman" w:hAnsi="Times New Roman" w:cs="Times New Roman"/>
          <w:color w:val="000000" w:themeColor="text1"/>
        </w:rPr>
        <w:t>Citations</w:t>
      </w:r>
    </w:p>
    <w:p w14:paraId="70700664" w14:textId="4CD94937" w:rsidR="00F12F5B" w:rsidRPr="00F12F5B" w:rsidRDefault="00F12F5B" w:rsidP="00F12F5B">
      <w:pPr>
        <w:spacing w:line="48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F12F5B">
        <w:rPr>
          <w:rFonts w:ascii="Times New Roman" w:hAnsi="Times New Roman" w:cs="Times New Roman"/>
          <w:color w:val="000000" w:themeColor="text1"/>
          <w:shd w:val="clear" w:color="auto" w:fill="FFFFFF"/>
        </w:rPr>
        <w:t>Smith, David Mitchell. “Cloud Computing Primer for 2018.” </w:t>
      </w:r>
      <w:r w:rsidRPr="00F12F5B">
        <w:rPr>
          <w:rFonts w:ascii="Times New Roman" w:hAnsi="Times New Roman" w:cs="Times New Roman"/>
          <w:i/>
          <w:iCs/>
          <w:color w:val="000000" w:themeColor="text1"/>
        </w:rPr>
        <w:t>Gartner</w:t>
      </w:r>
      <w:r w:rsidRPr="00F12F5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16 Jan. 2018, </w:t>
      </w:r>
      <w:hyperlink r:id="rId4" w:history="1">
        <w:r w:rsidRPr="00840181">
          <w:rPr>
            <w:rStyle w:val="Hyperlink"/>
            <w:rFonts w:ascii="Times New Roman" w:hAnsi="Times New Roman" w:cs="Times New Roman"/>
            <w:shd w:val="clear" w:color="auto" w:fill="FFFFFF"/>
          </w:rPr>
          <w:t>www.gartner.com/document/3846063?ref=solrAll&amp;refval=198927474&amp;qid=7e4296845b9ae62c989c0ee0514ce9a7</w:t>
        </w:r>
      </w:hyperlink>
      <w:r w:rsidRPr="00F12F5B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14:paraId="1D6EFFE0" w14:textId="26BA1C38" w:rsidR="00F12F5B" w:rsidRPr="00C40BD3" w:rsidRDefault="00F12F5B" w:rsidP="00F12F5B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12F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“Virtualization Technology &amp; Virtual Machine Software: What is Virtualization?” </w:t>
      </w:r>
      <w:r w:rsidRPr="00F12F5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VMWare</w:t>
      </w:r>
      <w:r w:rsidRPr="00F12F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14 Feb. 2018, </w:t>
      </w:r>
      <w:hyperlink r:id="rId5" w:history="1">
        <w:r w:rsidRPr="00840181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www.vmware.com/solutions/virtualization.html</w:t>
        </w:r>
      </w:hyperlink>
      <w:r w:rsidRPr="00F12F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0150C43A" w14:textId="4048B604" w:rsidR="00506F59" w:rsidRDefault="00F12F5B" w:rsidP="00F12F5B">
      <w:pPr>
        <w:spacing w:line="48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F12F5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Zaidi, </w:t>
      </w:r>
      <w:proofErr w:type="spellStart"/>
      <w:r w:rsidRPr="00F12F5B">
        <w:rPr>
          <w:rFonts w:ascii="Times New Roman" w:hAnsi="Times New Roman" w:cs="Times New Roman"/>
          <w:color w:val="000000" w:themeColor="text1"/>
          <w:shd w:val="clear" w:color="auto" w:fill="FFFFFF"/>
        </w:rPr>
        <w:t>Ehtisham</w:t>
      </w:r>
      <w:proofErr w:type="spellEnd"/>
      <w:r w:rsidRPr="00F12F5B">
        <w:rPr>
          <w:rFonts w:ascii="Times New Roman" w:hAnsi="Times New Roman" w:cs="Times New Roman"/>
          <w:color w:val="000000" w:themeColor="text1"/>
          <w:shd w:val="clear" w:color="auto" w:fill="FFFFFF"/>
        </w:rPr>
        <w:t>, et al. “Market Guide for Data Visualization.” </w:t>
      </w:r>
      <w:r w:rsidRPr="00F12F5B">
        <w:rPr>
          <w:rFonts w:ascii="Times New Roman" w:hAnsi="Times New Roman" w:cs="Times New Roman"/>
          <w:i/>
          <w:iCs/>
          <w:color w:val="000000" w:themeColor="text1"/>
        </w:rPr>
        <w:t>Gartner</w:t>
      </w:r>
      <w:r w:rsidRPr="00F12F5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7 Aug. 2017, </w:t>
      </w:r>
      <w:hyperlink r:id="rId6" w:history="1">
        <w:r w:rsidR="00F3387A" w:rsidRPr="00187009">
          <w:rPr>
            <w:rStyle w:val="Hyperlink"/>
            <w:rFonts w:ascii="Times New Roman" w:hAnsi="Times New Roman" w:cs="Times New Roman"/>
            <w:shd w:val="clear" w:color="auto" w:fill="FFFFFF"/>
          </w:rPr>
          <w:t>www.gartner.com/document/3778873?ref=solrAll&amp;refval=198926936&amp;qid=10c76a68d59fe089b0e3d99b39ae1e3b</w:t>
        </w:r>
      </w:hyperlink>
      <w:r w:rsidRPr="00F12F5B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14:paraId="661552DF" w14:textId="77777777" w:rsidR="00F3387A" w:rsidRPr="00F12F5B" w:rsidRDefault="00F3387A" w:rsidP="00F12F5B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5CBF62ED" w14:textId="2FB2BC0D" w:rsidR="00601E4A" w:rsidRDefault="00601E4A"/>
    <w:sectPr w:rsidR="00601E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593"/>
    <w:rsid w:val="00016B4B"/>
    <w:rsid w:val="000D6B28"/>
    <w:rsid w:val="00174815"/>
    <w:rsid w:val="00214E7C"/>
    <w:rsid w:val="002B0DFE"/>
    <w:rsid w:val="002D76D3"/>
    <w:rsid w:val="004252FA"/>
    <w:rsid w:val="0045546E"/>
    <w:rsid w:val="004668B6"/>
    <w:rsid w:val="00506F59"/>
    <w:rsid w:val="00510EEF"/>
    <w:rsid w:val="00535CE0"/>
    <w:rsid w:val="005B1593"/>
    <w:rsid w:val="00601E4A"/>
    <w:rsid w:val="006307CF"/>
    <w:rsid w:val="00C17418"/>
    <w:rsid w:val="00C17D93"/>
    <w:rsid w:val="00C40BD3"/>
    <w:rsid w:val="00CF5222"/>
    <w:rsid w:val="00D74EF3"/>
    <w:rsid w:val="00E83028"/>
    <w:rsid w:val="00EC416A"/>
    <w:rsid w:val="00F12F5B"/>
    <w:rsid w:val="00F3387A"/>
    <w:rsid w:val="00FC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2DDEB"/>
  <w15:chartTrackingRefBased/>
  <w15:docId w15:val="{A7B0A25E-F6BD-44B3-97D0-44886D692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6F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6F5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0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tner.com/document/3778873?ref=solrAll&amp;refval=198926936&amp;qid=10c76a68d59fe089b0e3d99b39ae1e3b" TargetMode="External"/><Relationship Id="rId5" Type="http://schemas.openxmlformats.org/officeDocument/2006/relationships/hyperlink" Target="http://www.vmware.com/solutions/virtualization.html" TargetMode="External"/><Relationship Id="rId4" Type="http://schemas.openxmlformats.org/officeDocument/2006/relationships/hyperlink" Target="http://www.gartner.com/document/3846063?ref=solrAll&amp;refval=198927474&amp;qid=7e4296845b9ae62c989c0ee0514ce9a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Arsalan Muhammad</dc:creator>
  <cp:keywords/>
  <dc:description/>
  <cp:lastModifiedBy>Arsalan Muhammad</cp:lastModifiedBy>
  <cp:revision>4</cp:revision>
  <dcterms:created xsi:type="dcterms:W3CDTF">2018-02-27T05:22:00Z</dcterms:created>
  <dcterms:modified xsi:type="dcterms:W3CDTF">2018-10-11T06:33:00Z</dcterms:modified>
</cp:coreProperties>
</file>