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3B19" w14:textId="540D0077" w:rsidR="00273D46" w:rsidRDefault="0039152E" w:rsidP="0039152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Flash Research Paper 2</w:t>
      </w:r>
    </w:p>
    <w:p w14:paraId="11D7A987" w14:textId="36FD508A" w:rsidR="0039152E" w:rsidRDefault="0039152E" w:rsidP="0039152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Kennan Duffy </w:t>
      </w:r>
    </w:p>
    <w:p w14:paraId="2F0790C8" w14:textId="26F54B00" w:rsidR="0039152E" w:rsidRDefault="00060AEC" w:rsidP="00D4312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start of this new hardware refresh, we</w:t>
      </w:r>
      <w:r w:rsidR="007B25AE">
        <w:rPr>
          <w:rFonts w:ascii="Arial" w:hAnsi="Arial" w:cs="Arial"/>
          <w:sz w:val="24"/>
          <w:szCs w:val="24"/>
        </w:rPr>
        <w:t xml:space="preserve"> should</w:t>
      </w:r>
      <w:r>
        <w:rPr>
          <w:rFonts w:ascii="Arial" w:hAnsi="Arial" w:cs="Arial"/>
          <w:sz w:val="24"/>
          <w:szCs w:val="24"/>
        </w:rPr>
        <w:t xml:space="preserve"> move 80% of our server workload onto virtual machines </w:t>
      </w:r>
      <w:r w:rsidR="007B25A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unning on</w:t>
      </w:r>
      <w:r w:rsidR="007B25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servers using VMware virtualization. </w:t>
      </w:r>
      <w:r w:rsidR="00C42737">
        <w:rPr>
          <w:rFonts w:ascii="Arial" w:hAnsi="Arial" w:cs="Arial"/>
          <w:sz w:val="24"/>
          <w:szCs w:val="24"/>
        </w:rPr>
        <w:t>Using the capability of virtualization to divide up server hardware</w:t>
      </w:r>
      <w:r w:rsidR="00D4312B">
        <w:rPr>
          <w:rFonts w:ascii="Arial" w:hAnsi="Arial" w:cs="Arial"/>
          <w:sz w:val="24"/>
          <w:szCs w:val="24"/>
        </w:rPr>
        <w:t xml:space="preserve">, over a three-year period, we would see a net benefit of </w:t>
      </w:r>
      <w:r w:rsidR="00DD3852">
        <w:rPr>
          <w:rFonts w:ascii="Arial" w:hAnsi="Arial" w:cs="Arial"/>
          <w:sz w:val="24"/>
          <w:szCs w:val="24"/>
        </w:rPr>
        <w:t>$</w:t>
      </w:r>
      <w:r w:rsidR="00D4312B">
        <w:rPr>
          <w:rFonts w:ascii="Arial" w:hAnsi="Arial" w:cs="Arial"/>
          <w:sz w:val="24"/>
          <w:szCs w:val="24"/>
        </w:rPr>
        <w:t>9</w:t>
      </w:r>
      <w:r w:rsidR="00DD3852">
        <w:rPr>
          <w:rFonts w:ascii="Arial" w:hAnsi="Arial" w:cs="Arial"/>
          <w:sz w:val="24"/>
          <w:szCs w:val="24"/>
        </w:rPr>
        <w:t>,200,000</w:t>
      </w:r>
      <w:r w:rsidR="00B22F05">
        <w:rPr>
          <w:rFonts w:ascii="Arial" w:hAnsi="Arial" w:cs="Arial"/>
          <w:sz w:val="24"/>
          <w:szCs w:val="24"/>
        </w:rPr>
        <w:t xml:space="preserve">. </w:t>
      </w:r>
    </w:p>
    <w:p w14:paraId="2995B1D3" w14:textId="41DD104F" w:rsidR="00B22F05" w:rsidRDefault="00B22F05" w:rsidP="00D4312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Virtualization technology takes </w:t>
      </w:r>
      <w:r w:rsidR="00B102BA">
        <w:rPr>
          <w:rFonts w:ascii="Arial" w:hAnsi="Arial" w:cs="Arial"/>
          <w:sz w:val="24"/>
          <w:szCs w:val="24"/>
        </w:rPr>
        <w:t xml:space="preserve">the hardware available in a server rack and divides it up into smaller portions that can each be used to run a </w:t>
      </w:r>
      <w:r w:rsidR="00445B40">
        <w:rPr>
          <w:rFonts w:ascii="Arial" w:hAnsi="Arial" w:cs="Arial"/>
          <w:sz w:val="24"/>
          <w:szCs w:val="24"/>
        </w:rPr>
        <w:t xml:space="preserve">virtual </w:t>
      </w:r>
      <w:r w:rsidR="00060AEC">
        <w:rPr>
          <w:rFonts w:ascii="Arial" w:hAnsi="Arial" w:cs="Arial"/>
          <w:sz w:val="24"/>
          <w:szCs w:val="24"/>
        </w:rPr>
        <w:t>machine</w:t>
      </w:r>
      <w:r w:rsidR="00B102BA">
        <w:rPr>
          <w:rFonts w:ascii="Arial" w:hAnsi="Arial" w:cs="Arial"/>
          <w:sz w:val="24"/>
          <w:szCs w:val="24"/>
        </w:rPr>
        <w:t xml:space="preserve">. </w:t>
      </w:r>
      <w:r w:rsidR="00C42737">
        <w:rPr>
          <w:rFonts w:ascii="Arial" w:hAnsi="Arial" w:cs="Arial"/>
          <w:sz w:val="24"/>
          <w:szCs w:val="24"/>
        </w:rPr>
        <w:t xml:space="preserve">On each virtual machine we can run an OS and a specific </w:t>
      </w:r>
      <w:r w:rsidR="00DE778C">
        <w:rPr>
          <w:rFonts w:ascii="Arial" w:hAnsi="Arial" w:cs="Arial"/>
          <w:sz w:val="24"/>
          <w:szCs w:val="24"/>
        </w:rPr>
        <w:t>program/process</w:t>
      </w:r>
      <w:r w:rsidR="00C42737">
        <w:rPr>
          <w:rFonts w:ascii="Arial" w:hAnsi="Arial" w:cs="Arial"/>
          <w:sz w:val="24"/>
          <w:szCs w:val="24"/>
        </w:rPr>
        <w:t xml:space="preserve">. This both reduces the space required to house our servers, but also is more efficient. </w:t>
      </w:r>
      <w:r w:rsidR="00AD277F">
        <w:rPr>
          <w:rFonts w:ascii="Arial" w:hAnsi="Arial" w:cs="Arial"/>
          <w:sz w:val="24"/>
          <w:szCs w:val="24"/>
        </w:rPr>
        <w:t>O</w:t>
      </w:r>
      <w:r w:rsidR="00B76CF9">
        <w:rPr>
          <w:rFonts w:ascii="Arial" w:hAnsi="Arial" w:cs="Arial"/>
          <w:sz w:val="24"/>
          <w:szCs w:val="24"/>
        </w:rPr>
        <w:t>ne of the</w:t>
      </w:r>
      <w:r w:rsidR="00604477">
        <w:rPr>
          <w:rFonts w:ascii="Arial" w:hAnsi="Arial" w:cs="Arial"/>
          <w:sz w:val="24"/>
          <w:szCs w:val="24"/>
        </w:rPr>
        <w:t xml:space="preserve"> </w:t>
      </w:r>
      <w:r w:rsidR="00B76CF9">
        <w:rPr>
          <w:rFonts w:ascii="Arial" w:hAnsi="Arial" w:cs="Arial"/>
          <w:sz w:val="24"/>
          <w:szCs w:val="24"/>
        </w:rPr>
        <w:t>servers running VMware</w:t>
      </w:r>
      <w:r w:rsidR="00AD277F">
        <w:rPr>
          <w:rFonts w:ascii="Arial" w:hAnsi="Arial" w:cs="Arial"/>
          <w:sz w:val="24"/>
          <w:szCs w:val="24"/>
        </w:rPr>
        <w:t xml:space="preserve"> </w:t>
      </w:r>
      <w:r w:rsidR="00B76CF9">
        <w:rPr>
          <w:rFonts w:ascii="Arial" w:hAnsi="Arial" w:cs="Arial"/>
          <w:sz w:val="24"/>
          <w:szCs w:val="24"/>
        </w:rPr>
        <w:t xml:space="preserve">can run </w:t>
      </w:r>
      <w:r w:rsidR="00604477">
        <w:rPr>
          <w:rFonts w:ascii="Arial" w:hAnsi="Arial" w:cs="Arial"/>
          <w:sz w:val="24"/>
          <w:szCs w:val="24"/>
        </w:rPr>
        <w:t>ten</w:t>
      </w:r>
      <w:r w:rsidR="00B76CF9">
        <w:rPr>
          <w:rFonts w:ascii="Arial" w:hAnsi="Arial" w:cs="Arial"/>
          <w:sz w:val="24"/>
          <w:szCs w:val="24"/>
        </w:rPr>
        <w:t xml:space="preserve"> virtual </w:t>
      </w:r>
      <w:r w:rsidR="00060AEC">
        <w:rPr>
          <w:rFonts w:ascii="Arial" w:hAnsi="Arial" w:cs="Arial"/>
          <w:sz w:val="24"/>
          <w:szCs w:val="24"/>
        </w:rPr>
        <w:t>machines</w:t>
      </w:r>
      <w:r w:rsidR="00B76CF9">
        <w:rPr>
          <w:rFonts w:ascii="Arial" w:hAnsi="Arial" w:cs="Arial"/>
          <w:sz w:val="24"/>
          <w:szCs w:val="24"/>
        </w:rPr>
        <w:t xml:space="preserve">. These virtual </w:t>
      </w:r>
      <w:r w:rsidR="00060AEC">
        <w:rPr>
          <w:rFonts w:ascii="Arial" w:hAnsi="Arial" w:cs="Arial"/>
          <w:sz w:val="24"/>
          <w:szCs w:val="24"/>
        </w:rPr>
        <w:t>machines</w:t>
      </w:r>
      <w:r w:rsidR="00B76CF9">
        <w:rPr>
          <w:rFonts w:ascii="Arial" w:hAnsi="Arial" w:cs="Arial"/>
          <w:sz w:val="24"/>
          <w:szCs w:val="24"/>
        </w:rPr>
        <w:t xml:space="preserve"> have the same capabilities as the physical servers we have been using up to this point. </w:t>
      </w:r>
      <w:r w:rsidR="00DA3D43">
        <w:rPr>
          <w:rFonts w:ascii="Arial" w:hAnsi="Arial" w:cs="Arial"/>
          <w:sz w:val="24"/>
          <w:szCs w:val="24"/>
        </w:rPr>
        <w:t xml:space="preserve">The cost to maintain each </w:t>
      </w:r>
      <w:r w:rsidR="00060AEC">
        <w:rPr>
          <w:rFonts w:ascii="Arial" w:hAnsi="Arial" w:cs="Arial"/>
          <w:sz w:val="24"/>
          <w:szCs w:val="24"/>
        </w:rPr>
        <w:t>VMware server</w:t>
      </w:r>
      <w:r w:rsidR="00DA3D43">
        <w:rPr>
          <w:rFonts w:ascii="Arial" w:hAnsi="Arial" w:cs="Arial"/>
          <w:sz w:val="24"/>
          <w:szCs w:val="24"/>
        </w:rPr>
        <w:t xml:space="preserve"> is much </w:t>
      </w:r>
      <w:r w:rsidR="00EC4713">
        <w:rPr>
          <w:rFonts w:ascii="Arial" w:hAnsi="Arial" w:cs="Arial"/>
          <w:sz w:val="24"/>
          <w:szCs w:val="24"/>
        </w:rPr>
        <w:t>lower per</w:t>
      </w:r>
      <w:r w:rsidR="00DA3D43">
        <w:rPr>
          <w:rFonts w:ascii="Arial" w:hAnsi="Arial" w:cs="Arial"/>
          <w:sz w:val="24"/>
          <w:szCs w:val="24"/>
        </w:rPr>
        <w:t xml:space="preserve"> virtual </w:t>
      </w:r>
      <w:r w:rsidR="00060AEC">
        <w:rPr>
          <w:rFonts w:ascii="Arial" w:hAnsi="Arial" w:cs="Arial"/>
          <w:sz w:val="24"/>
          <w:szCs w:val="24"/>
        </w:rPr>
        <w:t>machine</w:t>
      </w:r>
      <w:r w:rsidR="00F91C19">
        <w:rPr>
          <w:rFonts w:ascii="Arial" w:hAnsi="Arial" w:cs="Arial"/>
          <w:sz w:val="24"/>
          <w:szCs w:val="24"/>
        </w:rPr>
        <w:t xml:space="preserve"> compared to</w:t>
      </w:r>
      <w:r w:rsidR="00C42737">
        <w:rPr>
          <w:rFonts w:ascii="Arial" w:hAnsi="Arial" w:cs="Arial"/>
          <w:sz w:val="24"/>
          <w:szCs w:val="24"/>
        </w:rPr>
        <w:t xml:space="preserve"> a </w:t>
      </w:r>
      <w:r w:rsidR="00DA3D43">
        <w:rPr>
          <w:rFonts w:ascii="Arial" w:hAnsi="Arial" w:cs="Arial"/>
          <w:sz w:val="24"/>
          <w:szCs w:val="24"/>
        </w:rPr>
        <w:t xml:space="preserve">traditional server. </w:t>
      </w:r>
      <w:r w:rsidR="00EE7ECD">
        <w:rPr>
          <w:rFonts w:ascii="Arial" w:hAnsi="Arial" w:cs="Arial"/>
          <w:sz w:val="24"/>
          <w:szCs w:val="24"/>
        </w:rPr>
        <w:t>Having these</w:t>
      </w:r>
      <w:r w:rsidR="00DD3852">
        <w:rPr>
          <w:rFonts w:ascii="Arial" w:hAnsi="Arial" w:cs="Arial"/>
          <w:sz w:val="24"/>
          <w:szCs w:val="24"/>
        </w:rPr>
        <w:t xml:space="preserve"> servers running VMware also cuts back on the number of physical servers we </w:t>
      </w:r>
      <w:r w:rsidR="00EC4713">
        <w:rPr>
          <w:rFonts w:ascii="Arial" w:hAnsi="Arial" w:cs="Arial"/>
          <w:sz w:val="24"/>
          <w:szCs w:val="24"/>
        </w:rPr>
        <w:t>need</w:t>
      </w:r>
      <w:r w:rsidR="00DD3852">
        <w:rPr>
          <w:rFonts w:ascii="Arial" w:hAnsi="Arial" w:cs="Arial"/>
          <w:sz w:val="24"/>
          <w:szCs w:val="24"/>
        </w:rPr>
        <w:t xml:space="preserve"> on site by </w:t>
      </w:r>
      <w:r w:rsidR="000C7DE5">
        <w:rPr>
          <w:rFonts w:ascii="Arial" w:hAnsi="Arial" w:cs="Arial"/>
          <w:sz w:val="24"/>
          <w:szCs w:val="24"/>
        </w:rPr>
        <w:t>7</w:t>
      </w:r>
      <w:r w:rsidR="00DD3852">
        <w:rPr>
          <w:rFonts w:ascii="Arial" w:hAnsi="Arial" w:cs="Arial"/>
          <w:sz w:val="24"/>
          <w:szCs w:val="24"/>
        </w:rPr>
        <w:t xml:space="preserve">20. </w:t>
      </w:r>
    </w:p>
    <w:p w14:paraId="68821ED6" w14:textId="1204CD52" w:rsidR="00DD3852" w:rsidRDefault="00DD3852" w:rsidP="00D4312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three-year</w:t>
      </w:r>
      <w:r w:rsidR="00417BD8">
        <w:rPr>
          <w:rFonts w:ascii="Arial" w:hAnsi="Arial" w:cs="Arial"/>
          <w:sz w:val="24"/>
          <w:szCs w:val="24"/>
        </w:rPr>
        <w:t xml:space="preserve"> cost saving</w:t>
      </w:r>
      <w:r>
        <w:rPr>
          <w:rFonts w:ascii="Arial" w:hAnsi="Arial" w:cs="Arial"/>
          <w:sz w:val="24"/>
          <w:szCs w:val="24"/>
        </w:rPr>
        <w:t xml:space="preserve"> </w:t>
      </w:r>
      <w:r w:rsidR="00AD277F">
        <w:rPr>
          <w:rFonts w:ascii="Arial" w:hAnsi="Arial" w:cs="Arial"/>
          <w:sz w:val="24"/>
          <w:szCs w:val="24"/>
        </w:rPr>
        <w:t>benefit</w:t>
      </w:r>
      <w:r>
        <w:rPr>
          <w:rFonts w:ascii="Arial" w:hAnsi="Arial" w:cs="Arial"/>
          <w:sz w:val="24"/>
          <w:szCs w:val="24"/>
        </w:rPr>
        <w:t xml:space="preserve"> of </w:t>
      </w:r>
      <w:r w:rsidR="00AD277F">
        <w:rPr>
          <w:rFonts w:ascii="Arial" w:hAnsi="Arial" w:cs="Arial"/>
          <w:sz w:val="24"/>
          <w:szCs w:val="24"/>
        </w:rPr>
        <w:t xml:space="preserve">switching </w:t>
      </w:r>
      <w:r w:rsidR="00417BD8">
        <w:rPr>
          <w:rFonts w:ascii="Arial" w:hAnsi="Arial" w:cs="Arial"/>
          <w:sz w:val="24"/>
          <w:szCs w:val="24"/>
        </w:rPr>
        <w:t>80% of our</w:t>
      </w:r>
      <w:r w:rsidR="00AD277F">
        <w:rPr>
          <w:rFonts w:ascii="Arial" w:hAnsi="Arial" w:cs="Arial"/>
          <w:sz w:val="24"/>
          <w:szCs w:val="24"/>
        </w:rPr>
        <w:t xml:space="preserve"> server</w:t>
      </w:r>
      <w:r w:rsidR="00417BD8">
        <w:rPr>
          <w:rFonts w:ascii="Arial" w:hAnsi="Arial" w:cs="Arial"/>
          <w:sz w:val="24"/>
          <w:szCs w:val="24"/>
        </w:rPr>
        <w:t xml:space="preserve"> workload onto servers </w:t>
      </w:r>
      <w:r w:rsidR="00AD277F">
        <w:rPr>
          <w:rFonts w:ascii="Arial" w:hAnsi="Arial" w:cs="Arial"/>
          <w:sz w:val="24"/>
          <w:szCs w:val="24"/>
        </w:rPr>
        <w:t xml:space="preserve">running VMware </w:t>
      </w:r>
      <w:r>
        <w:rPr>
          <w:rFonts w:ascii="Arial" w:hAnsi="Arial" w:cs="Arial"/>
          <w:sz w:val="24"/>
          <w:szCs w:val="24"/>
        </w:rPr>
        <w:t xml:space="preserve">comes out to </w:t>
      </w:r>
      <w:r w:rsidR="003B58D5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</w:t>
      </w:r>
      <w:r w:rsidR="003B58D5">
        <w:rPr>
          <w:rFonts w:ascii="Arial" w:hAnsi="Arial" w:cs="Arial"/>
          <w:sz w:val="24"/>
          <w:szCs w:val="24"/>
        </w:rPr>
        <w:t>4,000,000</w:t>
      </w:r>
      <w:r>
        <w:rPr>
          <w:rFonts w:ascii="Arial" w:hAnsi="Arial" w:cs="Arial"/>
          <w:sz w:val="24"/>
          <w:szCs w:val="24"/>
        </w:rPr>
        <w:t xml:space="preserve">. </w:t>
      </w:r>
      <w:r w:rsidR="00AD277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three-year cost of moving 80% of our server workload onto virtual machines on servers running VMware is $4,800,000.</w:t>
      </w:r>
      <w:r w:rsidR="00DE778C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</w:t>
      </w:r>
      <w:r w:rsidR="006755D2">
        <w:rPr>
          <w:rFonts w:ascii="Arial" w:hAnsi="Arial" w:cs="Arial"/>
          <w:sz w:val="24"/>
          <w:szCs w:val="24"/>
        </w:rPr>
        <w:t xml:space="preserve">e </w:t>
      </w:r>
      <w:r w:rsidR="00AD277F">
        <w:rPr>
          <w:rFonts w:ascii="Arial" w:hAnsi="Arial" w:cs="Arial"/>
          <w:sz w:val="24"/>
          <w:szCs w:val="24"/>
        </w:rPr>
        <w:t xml:space="preserve">net </w:t>
      </w:r>
      <w:r w:rsidR="006755D2">
        <w:rPr>
          <w:rFonts w:ascii="Arial" w:hAnsi="Arial" w:cs="Arial"/>
          <w:sz w:val="24"/>
          <w:szCs w:val="24"/>
        </w:rPr>
        <w:t>benefit of utilizing this virtualization technology is $9,200,000 over a three-year period.</w:t>
      </w:r>
    </w:p>
    <w:p w14:paraId="2DA43A7A" w14:textId="58CF40B2" w:rsidR="00811048" w:rsidRDefault="00811048" w:rsidP="00D4312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7B274BCF" w14:textId="70BC513B" w:rsidR="00B22F05" w:rsidRDefault="003E75DA" w:rsidP="00331B9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9748" w:dyaOrig="3215" w14:anchorId="46E1FF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160.5pt" o:ole="">
            <v:imagedata r:id="rId4" o:title=""/>
          </v:shape>
          <o:OLEObject Type="Embed" ProgID="Excel.Sheet.12" ShapeID="_x0000_i1025" DrawAspect="Content" ObjectID="_1581400091" r:id="rId5"/>
        </w:object>
      </w:r>
    </w:p>
    <w:p w14:paraId="038525B2" w14:textId="04E496D1" w:rsidR="001B738B" w:rsidRPr="001B738B" w:rsidRDefault="001B738B" w:rsidP="001B738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 Cited</w:t>
      </w:r>
    </w:p>
    <w:p w14:paraId="66C742CF" w14:textId="16D523CA" w:rsidR="001B738B" w:rsidRPr="001B738B" w:rsidRDefault="009B1102" w:rsidP="001B738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“Virtualization.” VMware, </w:t>
      </w:r>
      <w:r w:rsidRPr="009B1102">
        <w:rPr>
          <w:rFonts w:ascii="Arial" w:hAnsi="Arial" w:cs="Arial"/>
          <w:sz w:val="24"/>
          <w:szCs w:val="24"/>
        </w:rPr>
        <w:t>https://www.vmware.com/solutions/virtualization.html</w:t>
      </w:r>
      <w:r w:rsidR="001B738B" w:rsidRPr="001B738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055AE0D6" w14:textId="5747E1A2" w:rsidR="001B738B" w:rsidRPr="001B738B" w:rsidRDefault="001B738B" w:rsidP="001B738B">
      <w:pPr>
        <w:spacing w:line="480" w:lineRule="auto"/>
        <w:rPr>
          <w:rFonts w:ascii="Arial" w:hAnsi="Arial" w:cs="Arial"/>
          <w:sz w:val="24"/>
          <w:szCs w:val="24"/>
        </w:rPr>
      </w:pPr>
      <w:r w:rsidRPr="001B738B">
        <w:rPr>
          <w:rFonts w:ascii="Arial" w:hAnsi="Arial" w:cs="Arial"/>
          <w:sz w:val="24"/>
          <w:szCs w:val="24"/>
        </w:rPr>
        <w:t>“</w:t>
      </w:r>
      <w:r w:rsidR="009B1102">
        <w:rPr>
          <w:rFonts w:ascii="Arial" w:hAnsi="Arial" w:cs="Arial"/>
          <w:sz w:val="24"/>
          <w:szCs w:val="24"/>
        </w:rPr>
        <w:t>Virtualization</w:t>
      </w:r>
      <w:r w:rsidRPr="001B738B">
        <w:rPr>
          <w:rFonts w:ascii="Arial" w:hAnsi="Arial" w:cs="Arial"/>
          <w:sz w:val="24"/>
          <w:szCs w:val="24"/>
        </w:rPr>
        <w:t xml:space="preserve">.” </w:t>
      </w:r>
      <w:proofErr w:type="spellStart"/>
      <w:r w:rsidRPr="001B738B">
        <w:rPr>
          <w:rFonts w:ascii="Arial" w:hAnsi="Arial" w:cs="Arial"/>
          <w:sz w:val="24"/>
          <w:szCs w:val="24"/>
        </w:rPr>
        <w:t>SearchServerVirtualization</w:t>
      </w:r>
      <w:proofErr w:type="spellEnd"/>
      <w:r w:rsidRPr="001B738B">
        <w:rPr>
          <w:rFonts w:ascii="Arial" w:hAnsi="Arial" w:cs="Arial"/>
          <w:sz w:val="24"/>
          <w:szCs w:val="24"/>
        </w:rPr>
        <w:t>,</w:t>
      </w:r>
    </w:p>
    <w:p w14:paraId="1CC1DDE3" w14:textId="57BA0816" w:rsidR="001B738B" w:rsidRPr="001B738B" w:rsidRDefault="009B1102" w:rsidP="001B738B">
      <w:pPr>
        <w:spacing w:line="480" w:lineRule="auto"/>
        <w:rPr>
          <w:rFonts w:ascii="Arial" w:hAnsi="Arial" w:cs="Arial"/>
          <w:sz w:val="24"/>
          <w:szCs w:val="24"/>
        </w:rPr>
      </w:pPr>
      <w:r w:rsidRPr="009B1102">
        <w:rPr>
          <w:rFonts w:ascii="Arial" w:hAnsi="Arial" w:cs="Arial"/>
          <w:sz w:val="24"/>
          <w:szCs w:val="24"/>
        </w:rPr>
        <w:t>http://searchservervirtualization.techtarget.com/definition/virtualization</w:t>
      </w:r>
      <w:r w:rsidR="001B738B" w:rsidRPr="001B738B">
        <w:rPr>
          <w:rFonts w:ascii="Arial" w:hAnsi="Arial" w:cs="Arial"/>
          <w:sz w:val="24"/>
          <w:szCs w:val="24"/>
        </w:rPr>
        <w:t>.</w:t>
      </w:r>
    </w:p>
    <w:p w14:paraId="546A043D" w14:textId="77777777" w:rsidR="001B738B" w:rsidRPr="001B738B" w:rsidRDefault="001B738B" w:rsidP="001B738B">
      <w:pPr>
        <w:spacing w:line="480" w:lineRule="auto"/>
        <w:rPr>
          <w:rFonts w:ascii="Arial" w:hAnsi="Arial" w:cs="Arial"/>
          <w:sz w:val="24"/>
          <w:szCs w:val="24"/>
        </w:rPr>
      </w:pPr>
      <w:r w:rsidRPr="001B738B">
        <w:rPr>
          <w:rFonts w:ascii="Arial" w:hAnsi="Arial" w:cs="Arial"/>
          <w:sz w:val="24"/>
          <w:szCs w:val="24"/>
        </w:rPr>
        <w:t>Hoffman, Chris. “Beginner Geek: How to Create and Use Virtual Machines.” How-To Geek,</w:t>
      </w:r>
    </w:p>
    <w:p w14:paraId="02316989" w14:textId="77777777" w:rsidR="001B738B" w:rsidRPr="001B738B" w:rsidRDefault="001B738B" w:rsidP="001B738B">
      <w:pPr>
        <w:spacing w:line="480" w:lineRule="auto"/>
        <w:rPr>
          <w:rFonts w:ascii="Arial" w:hAnsi="Arial" w:cs="Arial"/>
          <w:sz w:val="24"/>
          <w:szCs w:val="24"/>
        </w:rPr>
      </w:pPr>
      <w:r w:rsidRPr="001B738B">
        <w:rPr>
          <w:rFonts w:ascii="Arial" w:hAnsi="Arial" w:cs="Arial"/>
          <w:sz w:val="24"/>
          <w:szCs w:val="24"/>
        </w:rPr>
        <w:t>How-To Geek, 13 July 2017, www.howtogeek.com/196060/beginner-geek-how-to</w:t>
      </w:r>
    </w:p>
    <w:p w14:paraId="551AEB9B" w14:textId="3CAA6A49" w:rsidR="00331B9A" w:rsidRPr="0039152E" w:rsidRDefault="001B738B" w:rsidP="001B738B">
      <w:pPr>
        <w:spacing w:line="480" w:lineRule="auto"/>
        <w:rPr>
          <w:rFonts w:ascii="Arial" w:hAnsi="Arial" w:cs="Arial"/>
          <w:sz w:val="24"/>
          <w:szCs w:val="24"/>
        </w:rPr>
      </w:pPr>
      <w:r w:rsidRPr="001B738B">
        <w:rPr>
          <w:rFonts w:ascii="Arial" w:hAnsi="Arial" w:cs="Arial"/>
          <w:sz w:val="24"/>
          <w:szCs w:val="24"/>
        </w:rPr>
        <w:t>create-and-use-virtual-machines/.</w:t>
      </w:r>
    </w:p>
    <w:sectPr w:rsidR="00331B9A" w:rsidRPr="0039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2E"/>
    <w:rsid w:val="00060AEC"/>
    <w:rsid w:val="000C7DE5"/>
    <w:rsid w:val="001B4ED5"/>
    <w:rsid w:val="001B738B"/>
    <w:rsid w:val="00327F50"/>
    <w:rsid w:val="00331B9A"/>
    <w:rsid w:val="0039152E"/>
    <w:rsid w:val="003B58D5"/>
    <w:rsid w:val="003E75DA"/>
    <w:rsid w:val="00417BD8"/>
    <w:rsid w:val="00445B40"/>
    <w:rsid w:val="004B3A72"/>
    <w:rsid w:val="00562D30"/>
    <w:rsid w:val="00604477"/>
    <w:rsid w:val="006755D2"/>
    <w:rsid w:val="006943C2"/>
    <w:rsid w:val="007B25AE"/>
    <w:rsid w:val="007E00B2"/>
    <w:rsid w:val="00811048"/>
    <w:rsid w:val="00815A0F"/>
    <w:rsid w:val="009B1102"/>
    <w:rsid w:val="00AD277F"/>
    <w:rsid w:val="00B102BA"/>
    <w:rsid w:val="00B22F05"/>
    <w:rsid w:val="00B76CF9"/>
    <w:rsid w:val="00BF2720"/>
    <w:rsid w:val="00C100F7"/>
    <w:rsid w:val="00C42737"/>
    <w:rsid w:val="00D4312B"/>
    <w:rsid w:val="00DA3D43"/>
    <w:rsid w:val="00DD3852"/>
    <w:rsid w:val="00DE778C"/>
    <w:rsid w:val="00E5029D"/>
    <w:rsid w:val="00EC4713"/>
    <w:rsid w:val="00EE781F"/>
    <w:rsid w:val="00EE7ECD"/>
    <w:rsid w:val="00F91C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35B1"/>
  <w15:chartTrackingRefBased/>
  <w15:docId w15:val="{AB56DBBA-B5A0-4D91-B0BB-CF5168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Kennan Duffy</dc:creator>
  <cp:keywords/>
  <dc:description/>
  <cp:lastModifiedBy>Kennan</cp:lastModifiedBy>
  <cp:revision>23</cp:revision>
  <dcterms:created xsi:type="dcterms:W3CDTF">2018-02-25T02:48:00Z</dcterms:created>
  <dcterms:modified xsi:type="dcterms:W3CDTF">2018-03-01T14:02:00Z</dcterms:modified>
</cp:coreProperties>
</file>